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69" w:rsidRPr="00D53969" w:rsidRDefault="00D53969" w:rsidP="00D53969">
      <w:pPr>
        <w:spacing w:after="0" w:line="240" w:lineRule="auto"/>
        <w:ind w:right="-6" w:firstLine="709"/>
        <w:jc w:val="both"/>
      </w:pPr>
      <w:bookmarkStart w:id="0" w:name="_GoBack"/>
      <w:bookmarkEnd w:id="0"/>
      <w:r w:rsidRPr="00D53969">
        <w:rPr>
          <w:noProof/>
          <w:lang w:eastAsia="ru-RU"/>
        </w:rPr>
        <w:drawing>
          <wp:inline distT="0" distB="0" distL="0" distR="0" wp14:anchorId="0A554CDF" wp14:editId="0572BE50">
            <wp:extent cx="4829175" cy="1847850"/>
            <wp:effectExtent l="0" t="0" r="9525" b="0"/>
            <wp:docPr id="8" name="Рисунок 8" descr="https://ugorenok.sakha.gov.ru/uploads/777/60171875c83f56ce9a820f399ae0d41c573c2a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orenok.sakha.gov.ru/uploads/777/60171875c83f56ce9a820f399ae0d41c573c2a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0533" cy="1852196"/>
                    </a:xfrm>
                    <a:prstGeom prst="rect">
                      <a:avLst/>
                    </a:prstGeom>
                    <a:noFill/>
                    <a:ln>
                      <a:noFill/>
                    </a:ln>
                  </pic:spPr>
                </pic:pic>
              </a:graphicData>
            </a:graphic>
          </wp:inline>
        </w:drawing>
      </w:r>
    </w:p>
    <w:p w:rsidR="00D53969" w:rsidRPr="00D53969" w:rsidRDefault="00D53969" w:rsidP="00D53969">
      <w:pPr>
        <w:pStyle w:val="a3"/>
        <w:ind w:firstLine="567"/>
        <w:jc w:val="center"/>
        <w:rPr>
          <w:rFonts w:ascii="Times New Roman" w:hAnsi="Times New Roman" w:cs="Times New Roman"/>
          <w:b/>
          <w:sz w:val="28"/>
          <w:szCs w:val="28"/>
          <w:lang w:eastAsia="ru-RU"/>
        </w:rPr>
      </w:pPr>
      <w:r w:rsidRPr="00D53969">
        <w:rPr>
          <w:rFonts w:ascii="Times New Roman" w:hAnsi="Times New Roman" w:cs="Times New Roman"/>
          <w:b/>
          <w:sz w:val="28"/>
          <w:szCs w:val="28"/>
          <w:lang w:eastAsia="ru-RU"/>
        </w:rPr>
        <w:t>ПАМЯТКА для граждан о профилактике и предупреждении дистанционных преступлений в сфере информационно-телекоммуникационных технологий:</w:t>
      </w:r>
    </w:p>
    <w:p w:rsidR="00D53969" w:rsidRPr="00D53969" w:rsidRDefault="00D53969" w:rsidP="00D53969">
      <w:pPr>
        <w:pStyle w:val="a3"/>
        <w:ind w:firstLine="567"/>
        <w:rPr>
          <w:rFonts w:ascii="Times New Roman" w:hAnsi="Times New Roman" w:cs="Times New Roman"/>
          <w:sz w:val="28"/>
          <w:szCs w:val="28"/>
          <w:lang w:eastAsia="ru-RU"/>
        </w:rPr>
      </w:pP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Чтобы не оказаться жертвой мошенников необходимо знать следующее:</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не при каких обстоятельствах не сообщать данные вашей банковской карты, а так же секретный код на оборотной стороне карты;</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xml:space="preserve">– хранить </w:t>
      </w:r>
      <w:proofErr w:type="spellStart"/>
      <w:r w:rsidRPr="00D53969">
        <w:rPr>
          <w:rFonts w:ascii="Times New Roman" w:hAnsi="Times New Roman" w:cs="Times New Roman"/>
          <w:bCs/>
          <w:sz w:val="28"/>
          <w:szCs w:val="28"/>
          <w:lang w:eastAsia="ru-RU"/>
        </w:rPr>
        <w:t>пин</w:t>
      </w:r>
      <w:proofErr w:type="spellEnd"/>
      <w:r w:rsidRPr="00D53969">
        <w:rPr>
          <w:rFonts w:ascii="Times New Roman" w:hAnsi="Times New Roman" w:cs="Times New Roman"/>
          <w:bCs/>
          <w:sz w:val="28"/>
          <w:szCs w:val="28"/>
          <w:lang w:eastAsia="ru-RU"/>
        </w:rPr>
        <w:t xml:space="preserve">-код отдельно от карты, ни в коем случае не писать </w:t>
      </w:r>
      <w:proofErr w:type="spellStart"/>
      <w:r w:rsidRPr="00D53969">
        <w:rPr>
          <w:rFonts w:ascii="Times New Roman" w:hAnsi="Times New Roman" w:cs="Times New Roman"/>
          <w:bCs/>
          <w:sz w:val="28"/>
          <w:szCs w:val="28"/>
          <w:lang w:eastAsia="ru-RU"/>
        </w:rPr>
        <w:t>пин</w:t>
      </w:r>
      <w:proofErr w:type="spellEnd"/>
      <w:r w:rsidRPr="00D53969">
        <w:rPr>
          <w:rFonts w:ascii="Times New Roman" w:hAnsi="Times New Roman" w:cs="Times New Roman"/>
          <w:bCs/>
          <w:sz w:val="28"/>
          <w:szCs w:val="28"/>
          <w:lang w:eastAsia="ru-RU"/>
        </w:rPr>
        <w:t>-код на самой банковской карте;</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xml:space="preserve">– не сообщать </w:t>
      </w:r>
      <w:proofErr w:type="spellStart"/>
      <w:r w:rsidRPr="00D53969">
        <w:rPr>
          <w:rFonts w:ascii="Times New Roman" w:hAnsi="Times New Roman" w:cs="Times New Roman"/>
          <w:bCs/>
          <w:sz w:val="28"/>
          <w:szCs w:val="28"/>
          <w:lang w:eastAsia="ru-RU"/>
        </w:rPr>
        <w:t>пин</w:t>
      </w:r>
      <w:proofErr w:type="spellEnd"/>
      <w:r w:rsidRPr="00D53969">
        <w:rPr>
          <w:rFonts w:ascii="Times New Roman" w:hAnsi="Times New Roman" w:cs="Times New Roman"/>
          <w:bCs/>
          <w:sz w:val="28"/>
          <w:szCs w:val="28"/>
          <w:lang w:eastAsia="ru-RU"/>
        </w:rPr>
        <w:t>-код третьим лицам;</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остерегаться «телефонных» мошенников, которые пытаются ввести вас в заблуждение;</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внимательно читайте СМС сообщения приходящие от банка;</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никогда и никому не сообщайте пароли, и секретные коды, которые приходят вам в СМС сообщении от банка;</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помните, что только мошенники спрашивают секретные пароли, которые приходят к вам в СМС сообщении от банка;</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сотрудники банка никогда не попросят вас пройти к банкомату;</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если вас попросили пройти с банковской картой к банкомату, то это очевидно мошенники;</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xml:space="preserve">– не покупайте в интернет – </w:t>
      </w:r>
      <w:proofErr w:type="gramStart"/>
      <w:r w:rsidRPr="00D53969">
        <w:rPr>
          <w:rFonts w:ascii="Times New Roman" w:hAnsi="Times New Roman" w:cs="Times New Roman"/>
          <w:bCs/>
          <w:sz w:val="28"/>
          <w:szCs w:val="28"/>
          <w:lang w:eastAsia="ru-RU"/>
        </w:rPr>
        <w:t>магазинах</w:t>
      </w:r>
      <w:proofErr w:type="gramEnd"/>
      <w:r w:rsidRPr="00D53969">
        <w:rPr>
          <w:rFonts w:ascii="Times New Roman" w:hAnsi="Times New Roman" w:cs="Times New Roman"/>
          <w:bCs/>
          <w:sz w:val="28"/>
          <w:szCs w:val="28"/>
          <w:lang w:eastAsia="ru-RU"/>
        </w:rPr>
        <w:t xml:space="preserve"> товар по явно заниженной стоимости, так как это очевидно мошенники;</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xml:space="preserve">– никогда не переводите денежные средства, если об этом вас просит сделать ваш знакомый в социальной сети, возможно мошенники взломали аккаунт, сначала свяжитесь с этим человеком и </w:t>
      </w:r>
      <w:proofErr w:type="gramStart"/>
      <w:r w:rsidRPr="00D53969">
        <w:rPr>
          <w:rFonts w:ascii="Times New Roman" w:hAnsi="Times New Roman" w:cs="Times New Roman"/>
          <w:bCs/>
          <w:sz w:val="28"/>
          <w:szCs w:val="28"/>
          <w:lang w:eastAsia="ru-RU"/>
        </w:rPr>
        <w:t>узнайте действительно ли он просит</w:t>
      </w:r>
      <w:proofErr w:type="gramEnd"/>
      <w:r w:rsidRPr="00D53969">
        <w:rPr>
          <w:rFonts w:ascii="Times New Roman" w:hAnsi="Times New Roman" w:cs="Times New Roman"/>
          <w:bCs/>
          <w:sz w:val="28"/>
          <w:szCs w:val="28"/>
          <w:lang w:eastAsia="ru-RU"/>
        </w:rPr>
        <w:t xml:space="preserve"> у вас деньги;</w:t>
      </w: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bCs/>
          <w:sz w:val="28"/>
          <w:szCs w:val="28"/>
          <w:lang w:eastAsia="ru-RU"/>
        </w:rPr>
        <w:t>– в сети «Интернет» не переходите по ссылкам на неизвестные сайты;</w:t>
      </w:r>
    </w:p>
    <w:p w:rsidR="00D53969" w:rsidRPr="00D53969" w:rsidRDefault="00D53969" w:rsidP="00D53969">
      <w:pPr>
        <w:pStyle w:val="a3"/>
        <w:ind w:firstLine="567"/>
        <w:rPr>
          <w:rFonts w:ascii="Times New Roman" w:hAnsi="Times New Roman" w:cs="Times New Roman"/>
          <w:bCs/>
          <w:sz w:val="28"/>
          <w:szCs w:val="28"/>
          <w:lang w:eastAsia="ru-RU"/>
        </w:rPr>
      </w:pPr>
      <w:r w:rsidRPr="00D53969">
        <w:rPr>
          <w:rFonts w:ascii="Times New Roman" w:hAnsi="Times New Roman" w:cs="Times New Roman"/>
          <w:bCs/>
          <w:sz w:val="28"/>
          <w:szCs w:val="28"/>
          <w:lang w:eastAsia="ru-RU"/>
        </w:rPr>
        <w:t>– действуйте обдуманно, не торопливо, помните, что «Бесплатный сыр только в мышеловке».</w:t>
      </w:r>
    </w:p>
    <w:p w:rsidR="00D53969" w:rsidRPr="00D53969" w:rsidRDefault="00D53969" w:rsidP="00D53969">
      <w:pPr>
        <w:pStyle w:val="a3"/>
        <w:ind w:firstLine="567"/>
        <w:rPr>
          <w:rFonts w:ascii="Times New Roman" w:hAnsi="Times New Roman" w:cs="Times New Roman"/>
          <w:sz w:val="28"/>
          <w:szCs w:val="28"/>
          <w:lang w:eastAsia="ru-RU"/>
        </w:rPr>
      </w:pPr>
    </w:p>
    <w:p w:rsidR="00D53969" w:rsidRPr="00D53969" w:rsidRDefault="00D53969" w:rsidP="00D53969">
      <w:pPr>
        <w:pStyle w:val="a3"/>
        <w:ind w:firstLine="567"/>
        <w:rPr>
          <w:rFonts w:ascii="Times New Roman" w:hAnsi="Times New Roman" w:cs="Times New Roman"/>
          <w:sz w:val="28"/>
          <w:szCs w:val="28"/>
          <w:lang w:eastAsia="ru-RU"/>
        </w:rPr>
      </w:pPr>
      <w:r w:rsidRPr="00D53969">
        <w:rPr>
          <w:rFonts w:ascii="Times New Roman" w:hAnsi="Times New Roman" w:cs="Times New Roman"/>
          <w:sz w:val="28"/>
          <w:szCs w:val="28"/>
          <w:lang w:eastAsia="ru-RU"/>
        </w:rPr>
        <w:lastRenderedPageBreak/>
        <w:t> Интернет-мошенничество - памятка для граждан</w:t>
      </w:r>
    </w:p>
    <w:p w:rsidR="00D53969" w:rsidRPr="00D53969" w:rsidRDefault="00D53969" w:rsidP="00D53969">
      <w:pPr>
        <w:spacing w:before="150" w:after="0" w:line="240" w:lineRule="auto"/>
        <w:ind w:firstLine="567"/>
        <w:jc w:val="both"/>
        <w:rPr>
          <w:rFonts w:ascii="Times New Roman" w:eastAsia="Times New Roman" w:hAnsi="Times New Roman" w:cs="Times New Roman"/>
          <w:color w:val="0C0C0C"/>
          <w:sz w:val="28"/>
          <w:szCs w:val="28"/>
          <w:lang w:eastAsia="ru-RU"/>
        </w:rPr>
      </w:pPr>
      <w:r w:rsidRPr="00D53969">
        <w:rPr>
          <w:rFonts w:ascii="Times New Roman" w:eastAsia="Times New Roman" w:hAnsi="Times New Roman" w:cs="Times New Roman"/>
          <w:noProof/>
          <w:color w:val="0C0C0C"/>
          <w:sz w:val="28"/>
          <w:szCs w:val="28"/>
          <w:lang w:eastAsia="ru-RU"/>
        </w:rPr>
        <w:drawing>
          <wp:inline distT="0" distB="0" distL="0" distR="0" wp14:anchorId="04406F86" wp14:editId="37031875">
            <wp:extent cx="5476875" cy="2305050"/>
            <wp:effectExtent l="0" t="0" r="9525" b="0"/>
            <wp:docPr id="9" name="Рисунок 9" descr="https://ugorenok.sakha.gov.ru/uploads/ckfinder/userfiles/2021/10/21/images/q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gorenok.sakha.gov.ru/uploads/ckfinder/userfiles/2021/10/21/images/qq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305050"/>
                    </a:xfrm>
                    <a:prstGeom prst="rect">
                      <a:avLst/>
                    </a:prstGeom>
                    <a:noFill/>
                    <a:ln>
                      <a:noFill/>
                    </a:ln>
                  </pic:spPr>
                </pic:pic>
              </a:graphicData>
            </a:graphic>
          </wp:inline>
        </w:drawing>
      </w:r>
    </w:p>
    <w:p w:rsidR="00D53969" w:rsidRPr="00D53969" w:rsidRDefault="00D53969" w:rsidP="00D53969">
      <w:pPr>
        <w:pStyle w:val="a3"/>
        <w:ind w:firstLine="567"/>
        <w:jc w:val="both"/>
        <w:rPr>
          <w:rFonts w:ascii="Times New Roman" w:hAnsi="Times New Roman" w:cs="Times New Roman"/>
          <w:sz w:val="28"/>
          <w:szCs w:val="28"/>
          <w:lang w:eastAsia="ru-RU"/>
        </w:rPr>
      </w:pPr>
      <w:r w:rsidRPr="00D53969">
        <w:rPr>
          <w:rFonts w:ascii="Times New Roman" w:hAnsi="Times New Roman" w:cs="Times New Roman"/>
          <w:sz w:val="28"/>
          <w:szCs w:val="28"/>
          <w:lang w:eastAsia="ru-RU"/>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D53969" w:rsidRPr="00D53969" w:rsidRDefault="00D53969" w:rsidP="00D53969">
      <w:pPr>
        <w:pStyle w:val="a3"/>
        <w:ind w:firstLine="567"/>
        <w:jc w:val="both"/>
        <w:rPr>
          <w:rFonts w:ascii="Times New Roman" w:hAnsi="Times New Roman" w:cs="Times New Roman"/>
          <w:sz w:val="28"/>
          <w:szCs w:val="28"/>
          <w:lang w:eastAsia="ru-RU"/>
        </w:rPr>
      </w:pPr>
      <w:r w:rsidRPr="00D53969">
        <w:rPr>
          <w:rFonts w:ascii="Times New Roman" w:hAnsi="Times New Roman" w:cs="Times New Roman"/>
          <w:sz w:val="28"/>
          <w:szCs w:val="28"/>
          <w:lang w:eastAsia="ru-RU"/>
        </w:rPr>
        <w:t xml:space="preserve">Оградить себя от подобного рода преступлений предельно просто. Прежде </w:t>
      </w:r>
      <w:proofErr w:type="gramStart"/>
      <w:r w:rsidRPr="00D53969">
        <w:rPr>
          <w:rFonts w:ascii="Times New Roman" w:hAnsi="Times New Roman" w:cs="Times New Roman"/>
          <w:sz w:val="28"/>
          <w:szCs w:val="28"/>
          <w:lang w:eastAsia="ru-RU"/>
        </w:rPr>
        <w:t>всего</w:t>
      </w:r>
      <w:proofErr w:type="gramEnd"/>
      <w:r w:rsidRPr="00D53969">
        <w:rPr>
          <w:rFonts w:ascii="Times New Roman" w:hAnsi="Times New Roman" w:cs="Times New Roman"/>
          <w:sz w:val="28"/>
          <w:szCs w:val="28"/>
          <w:lang w:eastAsia="ru-RU"/>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D53969" w:rsidRPr="00D53969" w:rsidRDefault="00D53969" w:rsidP="00D53969">
      <w:pPr>
        <w:pStyle w:val="a3"/>
        <w:ind w:firstLine="567"/>
        <w:jc w:val="both"/>
        <w:rPr>
          <w:rFonts w:ascii="Times New Roman" w:hAnsi="Times New Roman" w:cs="Times New Roman"/>
          <w:sz w:val="28"/>
          <w:szCs w:val="28"/>
          <w:lang w:eastAsia="ru-RU"/>
        </w:rPr>
      </w:pPr>
      <w:r w:rsidRPr="00D53969">
        <w:rPr>
          <w:rFonts w:ascii="Times New Roman" w:hAnsi="Times New Roman" w:cs="Times New Roman"/>
          <w:sz w:val="28"/>
          <w:szCs w:val="28"/>
          <w:lang w:eastAsia="ru-RU"/>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D53969" w:rsidRPr="00D53969" w:rsidRDefault="00D53969" w:rsidP="00D53969">
      <w:pPr>
        <w:pStyle w:val="a3"/>
        <w:ind w:firstLine="567"/>
        <w:jc w:val="both"/>
        <w:rPr>
          <w:rFonts w:ascii="Times New Roman" w:hAnsi="Times New Roman" w:cs="Times New Roman"/>
          <w:sz w:val="28"/>
          <w:szCs w:val="28"/>
          <w:lang w:eastAsia="ru-RU"/>
        </w:rPr>
      </w:pPr>
      <w:r w:rsidRPr="00D53969">
        <w:rPr>
          <w:rFonts w:ascii="Times New Roman" w:hAnsi="Times New Roman" w:cs="Times New Roman"/>
          <w:sz w:val="28"/>
          <w:szCs w:val="28"/>
          <w:lang w:eastAsia="ru-RU"/>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D53969" w:rsidRPr="00D53969" w:rsidRDefault="00D53969" w:rsidP="00D53969">
      <w:pPr>
        <w:pStyle w:val="a3"/>
        <w:ind w:firstLine="567"/>
        <w:jc w:val="both"/>
        <w:rPr>
          <w:rFonts w:ascii="Times New Roman" w:hAnsi="Times New Roman" w:cs="Times New Roman"/>
          <w:sz w:val="28"/>
          <w:szCs w:val="28"/>
          <w:lang w:eastAsia="ru-RU"/>
        </w:rPr>
      </w:pPr>
      <w:r w:rsidRPr="00D53969">
        <w:rPr>
          <w:rFonts w:ascii="Times New Roman" w:hAnsi="Times New Roman" w:cs="Times New Roman"/>
          <w:sz w:val="28"/>
          <w:szCs w:val="28"/>
          <w:lang w:eastAsia="ru-RU"/>
        </w:rPr>
        <w:t xml:space="preserve">Будьте бдительны и помните о том, что для того, чтобы что </w:t>
      </w:r>
      <w:proofErr w:type="gramStart"/>
      <w:r w:rsidRPr="00D53969">
        <w:rPr>
          <w:rFonts w:ascii="Times New Roman" w:hAnsi="Times New Roman" w:cs="Times New Roman"/>
          <w:sz w:val="28"/>
          <w:szCs w:val="28"/>
          <w:lang w:eastAsia="ru-RU"/>
        </w:rPr>
        <w:t>-т</w:t>
      </w:r>
      <w:proofErr w:type="gramEnd"/>
      <w:r w:rsidRPr="00D53969">
        <w:rPr>
          <w:rFonts w:ascii="Times New Roman" w:hAnsi="Times New Roman" w:cs="Times New Roman"/>
          <w:sz w:val="28"/>
          <w:szCs w:val="28"/>
          <w:lang w:eastAsia="ru-RU"/>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D53969" w:rsidRPr="00D53969" w:rsidRDefault="000C1E6C" w:rsidP="00D53969">
      <w:pPr>
        <w:spacing w:before="300" w:after="300" w:line="240" w:lineRule="auto"/>
        <w:ind w:firstLine="567"/>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lastRenderedPageBreak/>
        <w:pict>
          <v:rect id="_x0000_i1025" style="width:488.95pt;height:1.5pt" o:hralign="center" o:hrstd="t" o:hr="t" fillcolor="gray" stroked="f"/>
        </w:pict>
      </w:r>
    </w:p>
    <w:p w:rsidR="00D53969" w:rsidRPr="00D53969" w:rsidRDefault="00D53969" w:rsidP="00781846">
      <w:pPr>
        <w:spacing w:before="150" w:after="0" w:line="240" w:lineRule="auto"/>
        <w:ind w:firstLine="567"/>
        <w:jc w:val="both"/>
        <w:rPr>
          <w:rFonts w:ascii="Times New Roman" w:eastAsia="Times New Roman" w:hAnsi="Times New Roman" w:cs="Times New Roman"/>
          <w:color w:val="0C0C0C"/>
          <w:sz w:val="28"/>
          <w:szCs w:val="28"/>
          <w:lang w:eastAsia="ru-RU"/>
        </w:rPr>
      </w:pPr>
      <w:r w:rsidRPr="00D53969">
        <w:rPr>
          <w:rFonts w:ascii="Times New Roman" w:eastAsia="Times New Roman" w:hAnsi="Times New Roman" w:cs="Times New Roman"/>
          <w:noProof/>
          <w:color w:val="0C0C0C"/>
          <w:sz w:val="28"/>
          <w:szCs w:val="28"/>
          <w:lang w:eastAsia="ru-RU"/>
        </w:rPr>
        <w:drawing>
          <wp:inline distT="0" distB="0" distL="0" distR="0" wp14:anchorId="74620C4D" wp14:editId="707ED5B0">
            <wp:extent cx="5419725" cy="3057525"/>
            <wp:effectExtent l="0" t="0" r="9525" b="9525"/>
            <wp:docPr id="10" name="Рисунок 10" descr="https://ugorenok.sakha.gov.ru/uploads/ckfinder/userfiles/2021/10/21/images/q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gorenok.sakha.gov.ru/uploads/ckfinder/userfiles/2021/10/21/images/qq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0153" cy="3057766"/>
                    </a:xfrm>
                    <a:prstGeom prst="rect">
                      <a:avLst/>
                    </a:prstGeom>
                    <a:noFill/>
                    <a:ln>
                      <a:noFill/>
                    </a:ln>
                  </pic:spPr>
                </pic:pic>
              </a:graphicData>
            </a:graphic>
          </wp:inline>
        </w:drawing>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Нередки случаи мошенничеств, связанных с деятельностью </w:t>
      </w:r>
      <w:proofErr w:type="gramStart"/>
      <w:r w:rsidRPr="00781846">
        <w:rPr>
          <w:rFonts w:ascii="Times New Roman" w:hAnsi="Times New Roman" w:cs="Times New Roman"/>
          <w:sz w:val="28"/>
          <w:szCs w:val="28"/>
          <w:lang w:eastAsia="ru-RU"/>
        </w:rPr>
        <w:t>Интернет-магазинов</w:t>
      </w:r>
      <w:proofErr w:type="gramEnd"/>
      <w:r w:rsidRPr="00781846">
        <w:rPr>
          <w:rFonts w:ascii="Times New Roman" w:hAnsi="Times New Roman" w:cs="Times New Roman"/>
          <w:sz w:val="28"/>
          <w:szCs w:val="28"/>
          <w:lang w:eastAsia="ru-RU"/>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gramStart"/>
      <w:r w:rsidRPr="00781846">
        <w:rPr>
          <w:rFonts w:ascii="Times New Roman" w:hAnsi="Times New Roman" w:cs="Times New Roman"/>
          <w:sz w:val="28"/>
          <w:szCs w:val="28"/>
          <w:lang w:eastAsia="ru-RU"/>
        </w:rPr>
        <w:t>экспресс-оплаты</w:t>
      </w:r>
      <w:proofErr w:type="gramEnd"/>
      <w:r w:rsidRPr="00781846">
        <w:rPr>
          <w:rFonts w:ascii="Times New Roman" w:hAnsi="Times New Roman" w:cs="Times New Roman"/>
          <w:sz w:val="28"/>
          <w:szCs w:val="28"/>
          <w:lang w:eastAsia="ru-RU"/>
        </w:rPr>
        <w:t xml:space="preserve">. Далее магазин в течение нескольких дней будет придумывать </w:t>
      </w:r>
      <w:proofErr w:type="gramStart"/>
      <w:r w:rsidRPr="00781846">
        <w:rPr>
          <w:rFonts w:ascii="Times New Roman" w:hAnsi="Times New Roman" w:cs="Times New Roman"/>
          <w:sz w:val="28"/>
          <w:szCs w:val="28"/>
          <w:lang w:eastAsia="ru-RU"/>
        </w:rPr>
        <w:t>отговорки</w:t>
      </w:r>
      <w:proofErr w:type="gramEnd"/>
      <w:r w:rsidRPr="00781846">
        <w:rPr>
          <w:rFonts w:ascii="Times New Roman" w:hAnsi="Times New Roman" w:cs="Times New Roman"/>
          <w:sz w:val="28"/>
          <w:szCs w:val="28"/>
          <w:lang w:eastAsia="ru-RU"/>
        </w:rPr>
        <w:t xml:space="preserve"> и обещать вам скорую доставку товара, а потом бесследно исчезнет либо пришлет некачественный товар.</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Если вы хотите купить товар по предоплате помните, что серьезные </w:t>
      </w:r>
      <w:proofErr w:type="gramStart"/>
      <w:r w:rsidRPr="00781846">
        <w:rPr>
          <w:rFonts w:ascii="Times New Roman" w:hAnsi="Times New Roman" w:cs="Times New Roman"/>
          <w:sz w:val="28"/>
          <w:szCs w:val="28"/>
          <w:lang w:eastAsia="ru-RU"/>
        </w:rPr>
        <w:t>Интернет-магазины</w:t>
      </w:r>
      <w:proofErr w:type="gramEnd"/>
      <w:r w:rsidRPr="00781846">
        <w:rPr>
          <w:rFonts w:ascii="Times New Roman" w:hAnsi="Times New Roman" w:cs="Times New Roman"/>
          <w:sz w:val="28"/>
          <w:szCs w:val="28"/>
          <w:lang w:eastAsia="ru-RU"/>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D53969" w:rsidRPr="00D53969" w:rsidRDefault="000C1E6C" w:rsidP="00D53969">
      <w:pPr>
        <w:spacing w:before="300" w:after="300" w:line="240" w:lineRule="auto"/>
        <w:ind w:left="709" w:firstLine="567"/>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pict>
          <v:rect id="_x0000_i1026" style="width:488.95pt;height:1.5pt" o:hralign="center" o:hrstd="t" o:hr="t" fillcolor="gray" stroked="f"/>
        </w:pict>
      </w:r>
    </w:p>
    <w:p w:rsidR="00D53969" w:rsidRPr="00D53969" w:rsidRDefault="00D53969" w:rsidP="00781846">
      <w:pPr>
        <w:spacing w:before="150" w:after="0" w:line="240" w:lineRule="auto"/>
        <w:ind w:firstLine="567"/>
        <w:jc w:val="both"/>
        <w:rPr>
          <w:rFonts w:ascii="Times New Roman" w:eastAsia="Times New Roman" w:hAnsi="Times New Roman" w:cs="Times New Roman"/>
          <w:color w:val="0C0C0C"/>
          <w:sz w:val="28"/>
          <w:szCs w:val="28"/>
          <w:lang w:eastAsia="ru-RU"/>
        </w:rPr>
      </w:pPr>
      <w:r w:rsidRPr="00D53969">
        <w:rPr>
          <w:rFonts w:ascii="Times New Roman" w:eastAsia="Times New Roman" w:hAnsi="Times New Roman" w:cs="Times New Roman"/>
          <w:noProof/>
          <w:color w:val="0C0C0C"/>
          <w:sz w:val="28"/>
          <w:szCs w:val="28"/>
          <w:lang w:eastAsia="ru-RU"/>
        </w:rPr>
        <w:lastRenderedPageBreak/>
        <w:drawing>
          <wp:inline distT="0" distB="0" distL="0" distR="0" wp14:anchorId="21B0BC15" wp14:editId="142C4913">
            <wp:extent cx="5562600" cy="3352800"/>
            <wp:effectExtent l="0" t="0" r="0" b="0"/>
            <wp:docPr id="11" name="Рисунок 11" descr="https://ugorenok.sakha.gov.ru/uploads/ckfinder/userfiles/2021/10/21/images/q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gorenok.sakha.gov.ru/uploads/ckfinder/userfiles/2021/10/21/images/qq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257" cy="3354401"/>
                    </a:xfrm>
                    <a:prstGeom prst="rect">
                      <a:avLst/>
                    </a:prstGeom>
                    <a:noFill/>
                    <a:ln>
                      <a:noFill/>
                    </a:ln>
                  </pic:spPr>
                </pic:pic>
              </a:graphicData>
            </a:graphic>
          </wp:inline>
        </w:drawing>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sidRPr="00781846">
        <w:rPr>
          <w:rFonts w:ascii="Times New Roman" w:hAnsi="Times New Roman" w:cs="Times New Roman"/>
          <w:sz w:val="28"/>
          <w:szCs w:val="28"/>
          <w:lang w:eastAsia="ru-RU"/>
        </w:rPr>
        <w:t>–т</w:t>
      </w:r>
      <w:proofErr w:type="gramEnd"/>
      <w:r w:rsidRPr="00781846">
        <w:rPr>
          <w:rFonts w:ascii="Times New Roman" w:hAnsi="Times New Roman" w:cs="Times New Roman"/>
          <w:sz w:val="28"/>
          <w:szCs w:val="28"/>
          <w:lang w:eastAsia="ru-RU"/>
        </w:rPr>
        <w:t>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D53969" w:rsidRPr="00D53969" w:rsidRDefault="00D53969" w:rsidP="00781846">
      <w:pPr>
        <w:spacing w:before="150" w:after="0" w:line="240" w:lineRule="auto"/>
        <w:ind w:firstLine="567"/>
        <w:jc w:val="both"/>
        <w:rPr>
          <w:rFonts w:ascii="Times New Roman" w:eastAsia="Times New Roman" w:hAnsi="Times New Roman" w:cs="Times New Roman"/>
          <w:color w:val="0C0C0C"/>
          <w:sz w:val="28"/>
          <w:szCs w:val="28"/>
          <w:lang w:eastAsia="ru-RU"/>
        </w:rPr>
      </w:pPr>
      <w:r w:rsidRPr="00D53969">
        <w:rPr>
          <w:rFonts w:ascii="Times New Roman" w:eastAsia="Times New Roman" w:hAnsi="Times New Roman" w:cs="Times New Roman"/>
          <w:noProof/>
          <w:color w:val="0C0C0C"/>
          <w:sz w:val="28"/>
          <w:szCs w:val="28"/>
          <w:lang w:eastAsia="ru-RU"/>
        </w:rPr>
        <w:lastRenderedPageBreak/>
        <w:drawing>
          <wp:inline distT="0" distB="0" distL="0" distR="0" wp14:anchorId="01FC1068" wp14:editId="3E0E2998">
            <wp:extent cx="5600700" cy="3514725"/>
            <wp:effectExtent l="0" t="0" r="0" b="9525"/>
            <wp:docPr id="12" name="Рисунок 12" descr="https://ugorenok.sakha.gov.ru/uploads/ckfinder/userfiles/2021/10/21/images/q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gorenok.sakha.gov.ru/uploads/ckfinder/userfiles/2021/10/21/images/qq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3514725"/>
                    </a:xfrm>
                    <a:prstGeom prst="rect">
                      <a:avLst/>
                    </a:prstGeom>
                    <a:noFill/>
                    <a:ln>
                      <a:noFill/>
                    </a:ln>
                  </pic:spPr>
                </pic:pic>
              </a:graphicData>
            </a:graphic>
          </wp:inline>
        </w:drawing>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gramStart"/>
      <w:r w:rsidRPr="00781846">
        <w:rPr>
          <w:rFonts w:ascii="Times New Roman" w:hAnsi="Times New Roman" w:cs="Times New Roman"/>
          <w:sz w:val="28"/>
          <w:szCs w:val="28"/>
          <w:lang w:eastAsia="ru-RU"/>
        </w:rPr>
        <w:t>интернет-аукционах</w:t>
      </w:r>
      <w:proofErr w:type="gramEnd"/>
      <w:r w:rsidRPr="00781846">
        <w:rPr>
          <w:rFonts w:ascii="Times New Roman" w:hAnsi="Times New Roman" w:cs="Times New Roman"/>
          <w:sz w:val="28"/>
          <w:szCs w:val="28"/>
          <w:lang w:eastAsia="ru-RU"/>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gramStart"/>
      <w:r w:rsidRPr="00781846">
        <w:rPr>
          <w:rFonts w:ascii="Times New Roman" w:hAnsi="Times New Roman" w:cs="Times New Roman"/>
          <w:sz w:val="28"/>
          <w:szCs w:val="28"/>
          <w:lang w:eastAsia="ru-RU"/>
        </w:rPr>
        <w:t>Интернет-поиском</w:t>
      </w:r>
      <w:proofErr w:type="gramEnd"/>
      <w:r w:rsidRPr="00781846">
        <w:rPr>
          <w:rFonts w:ascii="Times New Roman" w:hAnsi="Times New Roman" w:cs="Times New Roman"/>
          <w:sz w:val="28"/>
          <w:szCs w:val="28"/>
          <w:lang w:eastAsia="ru-RU"/>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D53969" w:rsidRPr="00D53969" w:rsidRDefault="00D53969" w:rsidP="00781846">
      <w:pPr>
        <w:spacing w:before="150" w:after="0" w:line="240" w:lineRule="auto"/>
        <w:ind w:firstLine="567"/>
        <w:jc w:val="both"/>
        <w:rPr>
          <w:rFonts w:ascii="Times New Roman" w:eastAsia="Times New Roman" w:hAnsi="Times New Roman" w:cs="Times New Roman"/>
          <w:color w:val="0C0C0C"/>
          <w:sz w:val="28"/>
          <w:szCs w:val="28"/>
          <w:lang w:eastAsia="ru-RU"/>
        </w:rPr>
      </w:pPr>
      <w:r w:rsidRPr="00D53969">
        <w:rPr>
          <w:rFonts w:ascii="Times New Roman" w:eastAsia="Times New Roman" w:hAnsi="Times New Roman" w:cs="Times New Roman"/>
          <w:noProof/>
          <w:color w:val="0C0C0C"/>
          <w:sz w:val="28"/>
          <w:szCs w:val="28"/>
          <w:lang w:eastAsia="ru-RU"/>
        </w:rPr>
        <w:lastRenderedPageBreak/>
        <w:drawing>
          <wp:inline distT="0" distB="0" distL="0" distR="0" wp14:anchorId="405E6E75" wp14:editId="01C05EDE">
            <wp:extent cx="5591175" cy="1990725"/>
            <wp:effectExtent l="0" t="0" r="9525" b="9525"/>
            <wp:docPr id="13" name="Рисунок 13" descr="https://ugorenok.sakha.gov.ru/uploads/ckfinder/userfiles/2021/10/21/images/q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gorenok.sakha.gov.ru/uploads/ckfinder/userfiles/2021/10/21/images/qq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1990725"/>
                    </a:xfrm>
                    <a:prstGeom prst="rect">
                      <a:avLst/>
                    </a:prstGeom>
                    <a:noFill/>
                    <a:ln>
                      <a:noFill/>
                    </a:ln>
                  </pic:spPr>
                </pic:pic>
              </a:graphicData>
            </a:graphic>
          </wp:inline>
        </w:drawing>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rsidRPr="00781846">
        <w:rPr>
          <w:rFonts w:ascii="Times New Roman" w:hAnsi="Times New Roman" w:cs="Times New Roman"/>
          <w:sz w:val="28"/>
          <w:szCs w:val="28"/>
          <w:lang w:eastAsia="ru-RU"/>
        </w:rPr>
        <w:t>существует</w:t>
      </w:r>
      <w:proofErr w:type="gramEnd"/>
      <w:r w:rsidRPr="00781846">
        <w:rPr>
          <w:rFonts w:ascii="Times New Roman" w:hAnsi="Times New Roman" w:cs="Times New Roman"/>
          <w:sz w:val="28"/>
          <w:szCs w:val="28"/>
          <w:lang w:eastAsia="ru-RU"/>
        </w:rPr>
        <w:t xml:space="preserve"> и билеты на него еще есть. Эти простые правила позволят вам сэкономить деньги и сберечь нервы.</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Если вы получили СМС или ММС сообщение со ссылкой на скачивание открытки, музыки, картинки или какой </w:t>
      </w:r>
      <w:proofErr w:type="gramStart"/>
      <w:r w:rsidRPr="00781846">
        <w:rPr>
          <w:rFonts w:ascii="Times New Roman" w:hAnsi="Times New Roman" w:cs="Times New Roman"/>
          <w:sz w:val="28"/>
          <w:szCs w:val="28"/>
          <w:lang w:eastAsia="ru-RU"/>
        </w:rPr>
        <w:t>-н</w:t>
      </w:r>
      <w:proofErr w:type="gramEnd"/>
      <w:r w:rsidRPr="00781846">
        <w:rPr>
          <w:rFonts w:ascii="Times New Roman" w:hAnsi="Times New Roman" w:cs="Times New Roman"/>
          <w:sz w:val="28"/>
          <w:szCs w:val="28"/>
          <w:lang w:eastAsia="ru-RU"/>
        </w:rPr>
        <w:t>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D53969" w:rsidRPr="00781846" w:rsidRDefault="00D53969" w:rsidP="00781846">
      <w:pPr>
        <w:pStyle w:val="a3"/>
        <w:ind w:firstLine="567"/>
        <w:jc w:val="both"/>
        <w:rPr>
          <w:rFonts w:ascii="Times New Roman" w:hAnsi="Times New Roman" w:cs="Times New Roman"/>
          <w:sz w:val="28"/>
          <w:szCs w:val="28"/>
          <w:lang w:eastAsia="ru-RU"/>
        </w:rPr>
      </w:pPr>
      <w:r w:rsidRPr="00781846">
        <w:rPr>
          <w:rFonts w:ascii="Times New Roman" w:hAnsi="Times New Roman" w:cs="Times New Roman"/>
          <w:sz w:val="28"/>
          <w:szCs w:val="28"/>
          <w:lang w:eastAsia="ru-RU"/>
        </w:rPr>
        <w:t xml:space="preserve">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w:t>
      </w:r>
      <w:proofErr w:type="gramStart"/>
      <w:r w:rsidRPr="00781846">
        <w:rPr>
          <w:rFonts w:ascii="Times New Roman" w:hAnsi="Times New Roman" w:cs="Times New Roman"/>
          <w:sz w:val="28"/>
          <w:szCs w:val="28"/>
          <w:lang w:eastAsia="ru-RU"/>
        </w:rPr>
        <w:t>без</w:t>
      </w:r>
      <w:proofErr w:type="gramEnd"/>
      <w:r w:rsidRPr="00781846">
        <w:rPr>
          <w:rFonts w:ascii="Times New Roman" w:hAnsi="Times New Roman" w:cs="Times New Roman"/>
          <w:sz w:val="28"/>
          <w:szCs w:val="28"/>
          <w:lang w:eastAsia="ru-RU"/>
        </w:rPr>
        <w:t xml:space="preserve"> </w:t>
      </w:r>
      <w:proofErr w:type="gramStart"/>
      <w:r w:rsidRPr="00781846">
        <w:rPr>
          <w:rFonts w:ascii="Times New Roman" w:hAnsi="Times New Roman" w:cs="Times New Roman"/>
          <w:sz w:val="28"/>
          <w:szCs w:val="28"/>
          <w:lang w:eastAsia="ru-RU"/>
        </w:rPr>
        <w:t>его</w:t>
      </w:r>
      <w:proofErr w:type="gramEnd"/>
      <w:r w:rsidRPr="00781846">
        <w:rPr>
          <w:rFonts w:ascii="Times New Roman" w:hAnsi="Times New Roman" w:cs="Times New Roman"/>
          <w:sz w:val="28"/>
          <w:szCs w:val="28"/>
          <w:lang w:eastAsia="ru-RU"/>
        </w:rPr>
        <w:t xml:space="preserve"> ведома. Если отправитель вам не знаком, не открывайте его.</w:t>
      </w:r>
    </w:p>
    <w:p w:rsidR="00D53969" w:rsidRPr="00D53969" w:rsidRDefault="00D53969" w:rsidP="00781846">
      <w:pPr>
        <w:pStyle w:val="a3"/>
        <w:ind w:firstLine="567"/>
        <w:jc w:val="both"/>
        <w:rPr>
          <w:lang w:eastAsia="ru-RU"/>
        </w:rPr>
      </w:pPr>
      <w:r w:rsidRPr="00781846">
        <w:rPr>
          <w:rFonts w:ascii="Times New Roman" w:hAnsi="Times New Roman" w:cs="Times New Roman"/>
          <w:sz w:val="28"/>
          <w:szCs w:val="28"/>
          <w:lang w:eastAsia="ru-RU"/>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D53969" w:rsidRPr="00D53969" w:rsidRDefault="00D53969" w:rsidP="00781846">
      <w:pPr>
        <w:spacing w:before="150" w:after="0" w:line="240" w:lineRule="auto"/>
        <w:jc w:val="both"/>
        <w:rPr>
          <w:rFonts w:ascii="Times New Roman" w:hAnsi="Times New Roman" w:cs="Times New Roman"/>
        </w:rPr>
      </w:pPr>
      <w:r w:rsidRPr="00D53969">
        <w:rPr>
          <w:rFonts w:ascii="Times New Roman" w:eastAsia="Times New Roman" w:hAnsi="Times New Roman" w:cs="Times New Roman"/>
          <w:noProof/>
          <w:color w:val="0C0C0C"/>
          <w:sz w:val="28"/>
          <w:szCs w:val="28"/>
          <w:lang w:eastAsia="ru-RU"/>
        </w:rPr>
        <w:lastRenderedPageBreak/>
        <w:drawing>
          <wp:inline distT="0" distB="0" distL="0" distR="0" wp14:anchorId="29EFDB13" wp14:editId="71B43CA5">
            <wp:extent cx="5981700" cy="9144000"/>
            <wp:effectExtent l="0" t="0" r="0" b="0"/>
            <wp:docPr id="14" name="Рисунок 14" descr="https://ugorenok.sakha.gov.ru/uploads/ckfinder/userfiles/2021/10/21/images/q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gorenok.sakha.gov.ru/uploads/ckfinder/userfiles/2021/10/21/images/qq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9144000"/>
                    </a:xfrm>
                    <a:prstGeom prst="rect">
                      <a:avLst/>
                    </a:prstGeom>
                    <a:noFill/>
                    <a:ln>
                      <a:noFill/>
                    </a:ln>
                  </pic:spPr>
                </pic:pic>
              </a:graphicData>
            </a:graphic>
          </wp:inline>
        </w:drawing>
      </w:r>
    </w:p>
    <w:sectPr w:rsidR="00D53969" w:rsidRPr="00D5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F7"/>
    <w:rsid w:val="000C1E6C"/>
    <w:rsid w:val="003E4AF7"/>
    <w:rsid w:val="0046678C"/>
    <w:rsid w:val="00781846"/>
    <w:rsid w:val="008C743C"/>
    <w:rsid w:val="009C14CD"/>
    <w:rsid w:val="00AF0E84"/>
    <w:rsid w:val="00B812E6"/>
    <w:rsid w:val="00BE108A"/>
    <w:rsid w:val="00D53969"/>
    <w:rsid w:val="00F0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08A"/>
    <w:pPr>
      <w:spacing w:after="0" w:line="240" w:lineRule="auto"/>
    </w:pPr>
  </w:style>
  <w:style w:type="paragraph" w:styleId="a4">
    <w:name w:val="Normal (Web)"/>
    <w:basedOn w:val="a"/>
    <w:uiPriority w:val="99"/>
    <w:semiHidden/>
    <w:unhideWhenUsed/>
    <w:rsid w:val="009C1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3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08A"/>
    <w:pPr>
      <w:spacing w:after="0" w:line="240" w:lineRule="auto"/>
    </w:pPr>
  </w:style>
  <w:style w:type="paragraph" w:styleId="a4">
    <w:name w:val="Normal (Web)"/>
    <w:basedOn w:val="a"/>
    <w:uiPriority w:val="99"/>
    <w:semiHidden/>
    <w:unhideWhenUsed/>
    <w:rsid w:val="009C1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3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477">
      <w:bodyDiv w:val="1"/>
      <w:marLeft w:val="0"/>
      <w:marRight w:val="0"/>
      <w:marTop w:val="0"/>
      <w:marBottom w:val="0"/>
      <w:divBdr>
        <w:top w:val="none" w:sz="0" w:space="0" w:color="auto"/>
        <w:left w:val="none" w:sz="0" w:space="0" w:color="auto"/>
        <w:bottom w:val="none" w:sz="0" w:space="0" w:color="auto"/>
        <w:right w:val="none" w:sz="0" w:space="0" w:color="auto"/>
      </w:divBdr>
    </w:div>
    <w:div w:id="1446463365">
      <w:bodyDiv w:val="1"/>
      <w:marLeft w:val="0"/>
      <w:marRight w:val="0"/>
      <w:marTop w:val="0"/>
      <w:marBottom w:val="0"/>
      <w:divBdr>
        <w:top w:val="none" w:sz="0" w:space="0" w:color="auto"/>
        <w:left w:val="none" w:sz="0" w:space="0" w:color="auto"/>
        <w:bottom w:val="none" w:sz="0" w:space="0" w:color="auto"/>
        <w:right w:val="none" w:sz="0" w:space="0" w:color="auto"/>
      </w:divBdr>
    </w:div>
    <w:div w:id="19503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E5F1-8B82-4444-B676-60103670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2023-11-07T07:09:00Z</dcterms:created>
  <dcterms:modified xsi:type="dcterms:W3CDTF">2023-11-10T11:29:00Z</dcterms:modified>
</cp:coreProperties>
</file>